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180"/>
        <w:gridCol w:w="1570"/>
        <w:gridCol w:w="2090"/>
        <w:gridCol w:w="2090"/>
        <w:gridCol w:w="1440"/>
        <w:gridCol w:w="1400"/>
      </w:tblGrid>
      <w:tr w:rsidR="007D29D3" w:rsidRPr="007D29D3" w:rsidTr="007D29D3">
        <w:trPr>
          <w:trHeight w:val="600"/>
        </w:trPr>
        <w:tc>
          <w:tcPr>
            <w:tcW w:w="1980" w:type="dxa"/>
            <w:gridSpan w:val="2"/>
            <w:noWrap/>
            <w:hideMark/>
          </w:tcPr>
          <w:p w:rsidR="007D29D3" w:rsidRPr="007D29D3" w:rsidRDefault="007D29D3" w:rsidP="007D29D3">
            <w:r w:rsidRPr="007D29D3">
              <w:rPr>
                <w:rFonts w:hint="eastAsia"/>
              </w:rPr>
              <w:t>林宜穎</w:t>
            </w:r>
          </w:p>
        </w:tc>
        <w:tc>
          <w:tcPr>
            <w:tcW w:w="3660" w:type="dxa"/>
            <w:gridSpan w:val="2"/>
            <w:noWrap/>
            <w:hideMark/>
          </w:tcPr>
          <w:p w:rsidR="007D29D3" w:rsidRPr="007D29D3" w:rsidRDefault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老師任課表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9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2023/12/5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教務組製</w:t>
            </w:r>
          </w:p>
        </w:tc>
      </w:tr>
      <w:tr w:rsidR="007D29D3" w:rsidRPr="007D29D3" w:rsidTr="007D29D3">
        <w:trPr>
          <w:trHeight w:val="600"/>
        </w:trPr>
        <w:tc>
          <w:tcPr>
            <w:tcW w:w="80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proofErr w:type="gramStart"/>
            <w:r w:rsidRPr="007D29D3">
              <w:rPr>
                <w:rFonts w:hint="eastAsia"/>
              </w:rPr>
              <w:t>一</w:t>
            </w:r>
            <w:proofErr w:type="gramEnd"/>
          </w:p>
        </w:tc>
        <w:tc>
          <w:tcPr>
            <w:tcW w:w="209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二</w:t>
            </w:r>
          </w:p>
        </w:tc>
        <w:tc>
          <w:tcPr>
            <w:tcW w:w="209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三</w:t>
            </w:r>
          </w:p>
        </w:tc>
        <w:tc>
          <w:tcPr>
            <w:tcW w:w="144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四</w:t>
            </w:r>
          </w:p>
        </w:tc>
        <w:tc>
          <w:tcPr>
            <w:tcW w:w="140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五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07:50 08:10</w:t>
            </w:r>
          </w:p>
        </w:tc>
        <w:tc>
          <w:tcPr>
            <w:tcW w:w="157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晨光閱讀</w:t>
            </w:r>
            <w:r w:rsidRPr="007D29D3">
              <w:rPr>
                <w:rFonts w:hint="eastAsia"/>
              </w:rPr>
              <w:t>(</w:t>
            </w:r>
            <w:r w:rsidRPr="007D29D3">
              <w:rPr>
                <w:rFonts w:hint="eastAsia"/>
              </w:rPr>
              <w:t>升旗</w:t>
            </w:r>
            <w:r w:rsidRPr="007D29D3">
              <w:rPr>
                <w:rFonts w:hint="eastAsia"/>
              </w:rPr>
              <w:t>)</w:t>
            </w:r>
          </w:p>
        </w:tc>
        <w:tc>
          <w:tcPr>
            <w:tcW w:w="209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晨光閱讀</w:t>
            </w:r>
          </w:p>
        </w:tc>
        <w:tc>
          <w:tcPr>
            <w:tcW w:w="209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晨光閱讀</w:t>
            </w:r>
          </w:p>
        </w:tc>
        <w:tc>
          <w:tcPr>
            <w:tcW w:w="144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晨光閱讀</w:t>
            </w:r>
          </w:p>
        </w:tc>
        <w:tc>
          <w:tcPr>
            <w:tcW w:w="140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晨光閱讀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8:10 8:35</w:t>
            </w:r>
          </w:p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proofErr w:type="gramStart"/>
            <w:r w:rsidRPr="007D29D3">
              <w:rPr>
                <w:rFonts w:hint="eastAsia"/>
              </w:rPr>
              <w:t>一</w:t>
            </w:r>
            <w:proofErr w:type="gramEnd"/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08:40 09:20</w:t>
            </w:r>
          </w:p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二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09:30 10:10</w:t>
            </w:r>
          </w:p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三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10:30 11:10</w:t>
            </w:r>
          </w:p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語文</w:t>
            </w:r>
            <w:r w:rsidRPr="007D29D3">
              <w:rPr>
                <w:rFonts w:hint="eastAsia"/>
              </w:rPr>
              <w:t>(</w:t>
            </w:r>
            <w:r w:rsidRPr="007D29D3">
              <w:rPr>
                <w:rFonts w:hint="eastAsia"/>
              </w:rPr>
              <w:t>閩南語</w:t>
            </w:r>
            <w:r w:rsidRPr="007D29D3">
              <w:rPr>
                <w:rFonts w:hint="eastAsia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三年甲班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四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11:20 12:00</w:t>
            </w:r>
          </w:p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語文</w:t>
            </w:r>
            <w:r w:rsidRPr="007D29D3">
              <w:rPr>
                <w:rFonts w:hint="eastAsia"/>
              </w:rPr>
              <w:t>(</w:t>
            </w:r>
            <w:r w:rsidRPr="007D29D3">
              <w:rPr>
                <w:rFonts w:hint="eastAsia"/>
              </w:rPr>
              <w:t>閩南語</w:t>
            </w:r>
            <w:r w:rsidRPr="007D29D3">
              <w:rPr>
                <w:rFonts w:hint="eastAsia"/>
              </w:rPr>
              <w:t>)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語文</w:t>
            </w:r>
            <w:r w:rsidRPr="007D29D3">
              <w:rPr>
                <w:rFonts w:hint="eastAsia"/>
              </w:rPr>
              <w:t>(</w:t>
            </w:r>
            <w:r w:rsidRPr="007D29D3">
              <w:rPr>
                <w:rFonts w:hint="eastAsia"/>
              </w:rPr>
              <w:t>閩南語</w:t>
            </w:r>
            <w:r w:rsidRPr="007D29D3">
              <w:rPr>
                <w:rFonts w:hint="eastAsia"/>
              </w:rPr>
              <w:t>)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語文</w:t>
            </w:r>
            <w:r w:rsidRPr="007D29D3">
              <w:rPr>
                <w:rFonts w:hint="eastAsia"/>
              </w:rPr>
              <w:t>(</w:t>
            </w:r>
            <w:r w:rsidRPr="007D29D3">
              <w:rPr>
                <w:rFonts w:hint="eastAsia"/>
              </w:rPr>
              <w:t>閩南語</w:t>
            </w:r>
            <w:r w:rsidRPr="007D29D3">
              <w:rPr>
                <w:rFonts w:hint="eastAsia"/>
              </w:rPr>
              <w:t>)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二年甲班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四年甲班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一年甲班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午休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12:40 13:20</w:t>
            </w:r>
          </w:p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五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13:30 14:10</w:t>
            </w:r>
          </w:p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六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14:20 15:00</w:t>
            </w:r>
          </w:p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七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15:15 15:55</w:t>
            </w:r>
          </w:p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57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</w:tbl>
    <w:p w:rsidR="00B06FA5" w:rsidRDefault="00B06FA5"/>
    <w:p w:rsidR="007D29D3" w:rsidRDefault="007D29D3"/>
    <w:p w:rsidR="007D29D3" w:rsidRDefault="007D29D3"/>
    <w:p w:rsidR="007D29D3" w:rsidRDefault="007D29D3"/>
    <w:p w:rsidR="007D29D3" w:rsidRDefault="007D29D3"/>
    <w:p w:rsidR="007D29D3" w:rsidRDefault="007D29D3"/>
    <w:p w:rsidR="007D29D3" w:rsidRDefault="007D29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180"/>
        <w:gridCol w:w="1400"/>
        <w:gridCol w:w="1400"/>
        <w:gridCol w:w="1400"/>
        <w:gridCol w:w="1440"/>
        <w:gridCol w:w="1575"/>
      </w:tblGrid>
      <w:tr w:rsidR="007D29D3" w:rsidRPr="007D29D3" w:rsidTr="007D29D3">
        <w:trPr>
          <w:trHeight w:val="600"/>
        </w:trPr>
        <w:tc>
          <w:tcPr>
            <w:tcW w:w="1980" w:type="dxa"/>
            <w:gridSpan w:val="2"/>
            <w:noWrap/>
            <w:hideMark/>
          </w:tcPr>
          <w:p w:rsidR="007D29D3" w:rsidRPr="007D29D3" w:rsidRDefault="007D29D3" w:rsidP="007D29D3">
            <w:r w:rsidRPr="007D29D3">
              <w:rPr>
                <w:rFonts w:hint="eastAsia"/>
              </w:rPr>
              <w:lastRenderedPageBreak/>
              <w:t>許耿銘</w:t>
            </w:r>
          </w:p>
        </w:tc>
        <w:tc>
          <w:tcPr>
            <w:tcW w:w="2800" w:type="dxa"/>
            <w:gridSpan w:val="2"/>
            <w:noWrap/>
            <w:hideMark/>
          </w:tcPr>
          <w:p w:rsidR="007D29D3" w:rsidRPr="007D29D3" w:rsidRDefault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老師任課表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7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2023/12/5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教務組製</w:t>
            </w:r>
          </w:p>
        </w:tc>
      </w:tr>
      <w:tr w:rsidR="007D29D3" w:rsidRPr="007D29D3" w:rsidTr="007D29D3">
        <w:trPr>
          <w:trHeight w:val="600"/>
        </w:trPr>
        <w:tc>
          <w:tcPr>
            <w:tcW w:w="80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proofErr w:type="gramStart"/>
            <w:r w:rsidRPr="007D29D3">
              <w:rPr>
                <w:rFonts w:hint="eastAsia"/>
              </w:rPr>
              <w:t>一</w:t>
            </w:r>
            <w:proofErr w:type="gramEnd"/>
          </w:p>
        </w:tc>
        <w:tc>
          <w:tcPr>
            <w:tcW w:w="140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二</w:t>
            </w:r>
          </w:p>
        </w:tc>
        <w:tc>
          <w:tcPr>
            <w:tcW w:w="140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三</w:t>
            </w:r>
          </w:p>
        </w:tc>
        <w:tc>
          <w:tcPr>
            <w:tcW w:w="144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四</w:t>
            </w:r>
          </w:p>
        </w:tc>
        <w:tc>
          <w:tcPr>
            <w:tcW w:w="1575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五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07:50 08:10</w:t>
            </w:r>
          </w:p>
        </w:tc>
        <w:tc>
          <w:tcPr>
            <w:tcW w:w="140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晨光閱讀</w:t>
            </w:r>
            <w:r w:rsidRPr="007D29D3">
              <w:rPr>
                <w:rFonts w:hint="eastAsia"/>
              </w:rPr>
              <w:t>(</w:t>
            </w:r>
            <w:r w:rsidRPr="007D29D3">
              <w:rPr>
                <w:rFonts w:hint="eastAsia"/>
              </w:rPr>
              <w:t>升旗</w:t>
            </w:r>
            <w:r w:rsidRPr="007D29D3">
              <w:rPr>
                <w:rFonts w:hint="eastAsia"/>
              </w:rPr>
              <w:t>)</w:t>
            </w:r>
          </w:p>
        </w:tc>
        <w:tc>
          <w:tcPr>
            <w:tcW w:w="140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晨光閱讀</w:t>
            </w:r>
          </w:p>
        </w:tc>
        <w:tc>
          <w:tcPr>
            <w:tcW w:w="140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晨光閱讀</w:t>
            </w:r>
          </w:p>
        </w:tc>
        <w:tc>
          <w:tcPr>
            <w:tcW w:w="1440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晨光閱讀</w:t>
            </w:r>
          </w:p>
        </w:tc>
        <w:tc>
          <w:tcPr>
            <w:tcW w:w="1575" w:type="dxa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晨光閱讀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8:10 8:35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proofErr w:type="gramStart"/>
            <w:r w:rsidRPr="007D29D3">
              <w:rPr>
                <w:rFonts w:hint="eastAsia"/>
              </w:rPr>
              <w:t>一</w:t>
            </w:r>
            <w:proofErr w:type="gramEnd"/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08:40 09:20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語文</w:t>
            </w:r>
            <w:r w:rsidRPr="007D29D3">
              <w:rPr>
                <w:rFonts w:hint="eastAsia"/>
              </w:rPr>
              <w:t>(</w:t>
            </w:r>
            <w:r w:rsidRPr="007D29D3">
              <w:rPr>
                <w:rFonts w:hint="eastAsia"/>
              </w:rPr>
              <w:t>閩南語</w:t>
            </w:r>
            <w:r w:rsidRPr="007D29D3">
              <w:rPr>
                <w:rFonts w:hint="eastAsia"/>
              </w:rPr>
              <w:t>)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五年甲班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二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09:30 10:10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語文</w:t>
            </w:r>
            <w:r w:rsidRPr="007D29D3">
              <w:rPr>
                <w:rFonts w:hint="eastAsia"/>
              </w:rPr>
              <w:t>(</w:t>
            </w:r>
            <w:r w:rsidRPr="007D29D3">
              <w:rPr>
                <w:rFonts w:hint="eastAsia"/>
              </w:rPr>
              <w:t>閩南語</w:t>
            </w:r>
            <w:r w:rsidRPr="007D29D3">
              <w:rPr>
                <w:rFonts w:hint="eastAsia"/>
              </w:rPr>
              <w:t>)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六年甲班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三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10:30 11:10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四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11:20 12:00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午休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12:40 13:20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五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13:30 14:10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六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14:20 15:00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702"/>
        </w:trPr>
        <w:tc>
          <w:tcPr>
            <w:tcW w:w="80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七</w:t>
            </w:r>
          </w:p>
        </w:tc>
        <w:tc>
          <w:tcPr>
            <w:tcW w:w="1180" w:type="dxa"/>
            <w:vMerge w:val="restart"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>15:15 15:55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  <w:tr w:rsidR="007D29D3" w:rsidRPr="007D29D3" w:rsidTr="007D29D3">
        <w:trPr>
          <w:trHeight w:val="499"/>
        </w:trPr>
        <w:tc>
          <w:tcPr>
            <w:tcW w:w="800" w:type="dxa"/>
            <w:vMerge/>
            <w:hideMark/>
          </w:tcPr>
          <w:p w:rsidR="007D29D3" w:rsidRPr="007D29D3" w:rsidRDefault="007D29D3"/>
        </w:tc>
        <w:tc>
          <w:tcPr>
            <w:tcW w:w="1180" w:type="dxa"/>
            <w:vMerge/>
            <w:hideMark/>
          </w:tcPr>
          <w:p w:rsidR="007D29D3" w:rsidRPr="007D29D3" w:rsidRDefault="007D29D3"/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noWrap/>
            <w:hideMark/>
          </w:tcPr>
          <w:p w:rsidR="007D29D3" w:rsidRPr="007D29D3" w:rsidRDefault="007D29D3" w:rsidP="007D29D3">
            <w:pPr>
              <w:rPr>
                <w:rFonts w:hint="eastAsia"/>
              </w:rPr>
            </w:pPr>
            <w:r w:rsidRPr="007D29D3">
              <w:rPr>
                <w:rFonts w:hint="eastAsia"/>
              </w:rPr>
              <w:t xml:space="preserve">　</w:t>
            </w:r>
          </w:p>
        </w:tc>
      </w:tr>
    </w:tbl>
    <w:p w:rsidR="007D29D3" w:rsidRDefault="007D29D3">
      <w:pPr>
        <w:rPr>
          <w:rFonts w:hint="eastAsia"/>
        </w:rPr>
      </w:pPr>
      <w:bookmarkStart w:id="0" w:name="_GoBack"/>
      <w:bookmarkEnd w:id="0"/>
    </w:p>
    <w:sectPr w:rsidR="007D29D3" w:rsidSect="007D29D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D3"/>
    <w:rsid w:val="007D29D3"/>
    <w:rsid w:val="00B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A5D9"/>
  <w15:chartTrackingRefBased/>
  <w15:docId w15:val="{82DA41FF-4011-417D-A6BF-98313679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2023-12-05T07:41:00Z</dcterms:created>
  <dcterms:modified xsi:type="dcterms:W3CDTF">2023-12-05T07:43:00Z</dcterms:modified>
</cp:coreProperties>
</file>